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10" w:rsidRPr="008B0601" w:rsidRDefault="00113310" w:rsidP="00113310">
      <w:pPr>
        <w:jc w:val="center"/>
        <w:rPr>
          <w:b/>
          <w:sz w:val="26"/>
          <w:szCs w:val="26"/>
        </w:rPr>
      </w:pPr>
      <w:r w:rsidRPr="008B0601">
        <w:rPr>
          <w:b/>
          <w:sz w:val="26"/>
          <w:szCs w:val="26"/>
        </w:rPr>
        <w:t>РОСТОВСКАЯ ОБЛАСТЬ</w:t>
      </w:r>
    </w:p>
    <w:p w:rsidR="00113310" w:rsidRPr="008B0601" w:rsidRDefault="00113310" w:rsidP="00113310">
      <w:pPr>
        <w:jc w:val="center"/>
        <w:rPr>
          <w:b/>
          <w:sz w:val="26"/>
          <w:szCs w:val="26"/>
        </w:rPr>
      </w:pPr>
      <w:r w:rsidRPr="008B0601">
        <w:rPr>
          <w:b/>
          <w:sz w:val="26"/>
          <w:szCs w:val="26"/>
        </w:rPr>
        <w:t xml:space="preserve">КРАСНОСУЛИНСКИЙ РАЙОН </w:t>
      </w:r>
    </w:p>
    <w:p w:rsidR="00113310" w:rsidRPr="008B0601" w:rsidRDefault="00113310" w:rsidP="00113310">
      <w:pPr>
        <w:jc w:val="center"/>
        <w:rPr>
          <w:b/>
          <w:sz w:val="26"/>
          <w:szCs w:val="26"/>
        </w:rPr>
      </w:pPr>
      <w:r w:rsidRPr="008B0601">
        <w:rPr>
          <w:b/>
          <w:sz w:val="26"/>
          <w:szCs w:val="26"/>
        </w:rPr>
        <w:t>АДМИНИСТРАЦИЯ ГУКОВО-ГНИЛУШЕВСКОГО</w:t>
      </w:r>
    </w:p>
    <w:p w:rsidR="00113310" w:rsidRPr="008B0601" w:rsidRDefault="00113310" w:rsidP="00113310">
      <w:pPr>
        <w:jc w:val="center"/>
        <w:rPr>
          <w:b/>
          <w:sz w:val="26"/>
          <w:szCs w:val="26"/>
        </w:rPr>
      </w:pPr>
      <w:r w:rsidRPr="008B0601">
        <w:rPr>
          <w:b/>
          <w:sz w:val="26"/>
          <w:szCs w:val="26"/>
        </w:rPr>
        <w:t>СЕЛЬСКОГО ПОСЕЛЕНИЯ</w:t>
      </w:r>
    </w:p>
    <w:p w:rsidR="002D0CE2" w:rsidRPr="008B0601" w:rsidRDefault="002D0CE2">
      <w:pPr>
        <w:jc w:val="center"/>
        <w:rPr>
          <w:b/>
          <w:sz w:val="28"/>
          <w:szCs w:val="28"/>
        </w:rPr>
      </w:pPr>
    </w:p>
    <w:p w:rsidR="0080068C" w:rsidRPr="002D0CE2" w:rsidRDefault="00113310">
      <w:pPr>
        <w:jc w:val="center"/>
        <w:rPr>
          <w:b/>
        </w:rPr>
      </w:pPr>
      <w:r>
        <w:rPr>
          <w:b/>
        </w:rPr>
        <w:t>РАСПОРЯЖЕНИЕ</w:t>
      </w:r>
    </w:p>
    <w:p w:rsidR="0080068C" w:rsidRDefault="0080068C">
      <w:pPr>
        <w:jc w:val="center"/>
        <w:rPr>
          <w:b/>
          <w:sz w:val="32"/>
        </w:rPr>
      </w:pPr>
    </w:p>
    <w:p w:rsidR="0080068C" w:rsidRPr="008F7E13" w:rsidRDefault="00421C63" w:rsidP="006F41F0">
      <w:r w:rsidRPr="00421C63">
        <w:t>15</w:t>
      </w:r>
      <w:r w:rsidR="00E93A4F" w:rsidRPr="00421C63">
        <w:t>.</w:t>
      </w:r>
      <w:r w:rsidR="008F5205" w:rsidRPr="00421C63">
        <w:t>1</w:t>
      </w:r>
      <w:r w:rsidR="002D0CE2" w:rsidRPr="00421C63">
        <w:t>0</w:t>
      </w:r>
      <w:r w:rsidR="009B06A6" w:rsidRPr="00421C63">
        <w:t>.20</w:t>
      </w:r>
      <w:r w:rsidR="004F7878" w:rsidRPr="00421C63">
        <w:t>1</w:t>
      </w:r>
      <w:r w:rsidR="000C2EDE">
        <w:t>4</w:t>
      </w:r>
      <w:r w:rsidR="009B06A6" w:rsidRPr="00421C63">
        <w:t xml:space="preserve">  </w:t>
      </w:r>
      <w:r w:rsidR="00516041">
        <w:t xml:space="preserve">                                                  </w:t>
      </w:r>
      <w:r w:rsidR="009B06A6" w:rsidRPr="00421C63">
        <w:t xml:space="preserve">№ </w:t>
      </w:r>
      <w:r w:rsidR="000C2EDE">
        <w:t>111</w:t>
      </w:r>
      <w:r w:rsidR="002D0CE2" w:rsidRPr="00421C63">
        <w:t>/1</w:t>
      </w:r>
      <w:r w:rsidR="009B06A6" w:rsidRPr="008F7E13">
        <w:t xml:space="preserve">   </w:t>
      </w:r>
      <w:r w:rsidR="00516041">
        <w:t xml:space="preserve">                                                 </w:t>
      </w:r>
      <w:r w:rsidR="009B06A6" w:rsidRPr="008F7E13">
        <w:t xml:space="preserve">  х.</w:t>
      </w:r>
      <w:r w:rsidR="00516041">
        <w:t xml:space="preserve"> </w:t>
      </w:r>
      <w:r w:rsidR="009B06A6" w:rsidRPr="008F7E13">
        <w:t>Гуково</w:t>
      </w:r>
    </w:p>
    <w:p w:rsidR="0080068C" w:rsidRDefault="0080068C">
      <w:pPr>
        <w:pStyle w:val="1"/>
        <w:jc w:val="left"/>
        <w:rPr>
          <w:b w:val="0"/>
          <w:sz w:val="24"/>
        </w:rPr>
      </w:pPr>
    </w:p>
    <w:p w:rsidR="00625AE7" w:rsidRPr="00625AE7" w:rsidRDefault="00625AE7" w:rsidP="00625AE7">
      <w:pPr>
        <w:ind w:right="4676"/>
        <w:jc w:val="both"/>
      </w:pPr>
      <w:r w:rsidRPr="00625AE7">
        <w:t>Об утверждении норматива финансовых</w:t>
      </w:r>
      <w:r w:rsidR="006362A5" w:rsidRPr="006362A5">
        <w:t xml:space="preserve"> </w:t>
      </w:r>
      <w:r w:rsidRPr="00625AE7">
        <w:t>затрат на оказание муниципальных услуг муниципа</w:t>
      </w:r>
      <w:r w:rsidR="004D73DC">
        <w:t>льными бюджетными учреждениями Гуково-Гнилушевского сельского поселения</w:t>
      </w:r>
      <w:r w:rsidR="006362A5" w:rsidRPr="006362A5">
        <w:t xml:space="preserve"> </w:t>
      </w:r>
      <w:r w:rsidR="00554953">
        <w:t xml:space="preserve">на </w:t>
      </w:r>
      <w:r w:rsidRPr="00625AE7">
        <w:t>201</w:t>
      </w:r>
      <w:r w:rsidR="000C2EDE">
        <w:t>5</w:t>
      </w:r>
      <w:r w:rsidRPr="00625AE7">
        <w:t>-201</w:t>
      </w:r>
      <w:r w:rsidR="000C2EDE">
        <w:t>7</w:t>
      </w:r>
      <w:r w:rsidRPr="00625AE7">
        <w:t xml:space="preserve"> годы</w:t>
      </w:r>
    </w:p>
    <w:p w:rsidR="008F7E13" w:rsidRPr="008F7E13" w:rsidRDefault="008F7E13" w:rsidP="008F7E13"/>
    <w:p w:rsidR="007B6093" w:rsidRPr="00CA1EEA" w:rsidRDefault="007B6093" w:rsidP="007B6093">
      <w:pPr>
        <w:ind w:firstLine="708"/>
        <w:jc w:val="both"/>
        <w:rPr>
          <w:sz w:val="28"/>
          <w:szCs w:val="28"/>
        </w:rPr>
      </w:pPr>
      <w:r w:rsidRPr="007B6093">
        <w:t xml:space="preserve">В целях эффективного оказания муниципальных услуг в соответствии с постановлением Администрации </w:t>
      </w:r>
      <w:r w:rsidRPr="008F7E13">
        <w:t>Гуково-Гнилушевского сельского поселения</w:t>
      </w:r>
      <w:r w:rsidR="006362A5" w:rsidRPr="006362A5">
        <w:t xml:space="preserve"> </w:t>
      </w:r>
      <w:r w:rsidR="004D73DC">
        <w:t xml:space="preserve">от </w:t>
      </w:r>
      <w:r w:rsidRPr="008F7E13">
        <w:t>28.12.2011 № 151</w:t>
      </w:r>
      <w:r w:rsidRPr="007B6093">
        <w:t xml:space="preserve"> «О порядке организации работы по формированию и финансовому обеспечению муниципального </w:t>
      </w:r>
      <w:proofErr w:type="gramStart"/>
      <w:r w:rsidRPr="007B6093">
        <w:t>задания</w:t>
      </w:r>
      <w:proofErr w:type="gramEnd"/>
      <w:r w:rsidRPr="007B6093">
        <w:t xml:space="preserve"> муниципальным учреждениям </w:t>
      </w:r>
      <w:r w:rsidRPr="008F7E13">
        <w:t>Гуково-Гнилушевского сельского</w:t>
      </w:r>
      <w:r w:rsidRPr="007B6093">
        <w:t xml:space="preserve"> поселения», руководствуясь </w:t>
      </w:r>
      <w:r w:rsidRPr="008F7E13">
        <w:t>ст.30 Устава муниципального образования «Гуково-Гнилушевское сельское поселение»,</w:t>
      </w:r>
      <w:r w:rsidRPr="007B6093">
        <w:rPr>
          <w:b/>
          <w:sz w:val="28"/>
          <w:szCs w:val="28"/>
        </w:rPr>
        <w:t>-</w:t>
      </w:r>
    </w:p>
    <w:p w:rsidR="007B6093" w:rsidRDefault="007B6093" w:rsidP="009C6C92">
      <w:pPr>
        <w:jc w:val="both"/>
      </w:pPr>
    </w:p>
    <w:p w:rsidR="007B6093" w:rsidRDefault="007B6093" w:rsidP="00E04687">
      <w:pPr>
        <w:ind w:firstLine="709"/>
        <w:jc w:val="both"/>
      </w:pPr>
    </w:p>
    <w:p w:rsidR="007B6093" w:rsidRPr="007B6093" w:rsidRDefault="007B6093" w:rsidP="007B6093">
      <w:pPr>
        <w:pStyle w:val="af3"/>
        <w:numPr>
          <w:ilvl w:val="0"/>
          <w:numId w:val="7"/>
        </w:numPr>
        <w:spacing w:after="200" w:line="276" w:lineRule="auto"/>
        <w:ind w:left="0" w:firstLine="1068"/>
        <w:jc w:val="both"/>
      </w:pPr>
      <w:r w:rsidRPr="007B6093">
        <w:t xml:space="preserve">Утвердить норматив финансовых затрат на оказание муниципальных услуг муниципальным бюджетным учреждением культуры </w:t>
      </w:r>
      <w:r>
        <w:t>«Гуково-</w:t>
      </w:r>
      <w:proofErr w:type="spellStart"/>
      <w:r>
        <w:t>Гнилушевский</w:t>
      </w:r>
      <w:proofErr w:type="spellEnd"/>
      <w:r>
        <w:t xml:space="preserve"> СДК»</w:t>
      </w:r>
      <w:r w:rsidRPr="007B6093">
        <w:t xml:space="preserve">, согласно приложению №1 к настоящему </w:t>
      </w:r>
      <w:r>
        <w:t>распоряжению</w:t>
      </w:r>
      <w:r w:rsidRPr="007B6093">
        <w:t>.</w:t>
      </w:r>
    </w:p>
    <w:p w:rsidR="007B6093" w:rsidRPr="007B6093" w:rsidRDefault="007B6093" w:rsidP="007B6093">
      <w:pPr>
        <w:pStyle w:val="af3"/>
        <w:numPr>
          <w:ilvl w:val="0"/>
          <w:numId w:val="7"/>
        </w:numPr>
        <w:spacing w:after="200" w:line="276" w:lineRule="auto"/>
        <w:ind w:left="0" w:firstLine="1068"/>
        <w:jc w:val="both"/>
      </w:pPr>
      <w:r w:rsidRPr="007B6093">
        <w:t xml:space="preserve">Утвердить норматив финансовых затрат на оказание муниципальных услуг муниципальным бюджетным учреждением культуры </w:t>
      </w:r>
      <w:r>
        <w:t>Красносулинского района «Библиотека Гуково-Гнилушевского сельского поселения»</w:t>
      </w:r>
      <w:r w:rsidRPr="007B6093">
        <w:t xml:space="preserve">, согласно приложению №2 к настоящему </w:t>
      </w:r>
      <w:r>
        <w:t>распоряжению</w:t>
      </w:r>
      <w:r w:rsidRPr="007B6093">
        <w:t>.</w:t>
      </w:r>
    </w:p>
    <w:p w:rsidR="007B6093" w:rsidRPr="007B6093" w:rsidRDefault="007B6093" w:rsidP="007B6093">
      <w:pPr>
        <w:pStyle w:val="af3"/>
        <w:numPr>
          <w:ilvl w:val="0"/>
          <w:numId w:val="7"/>
        </w:numPr>
        <w:spacing w:after="200" w:line="276" w:lineRule="auto"/>
        <w:jc w:val="both"/>
      </w:pPr>
      <w:proofErr w:type="gramStart"/>
      <w:r w:rsidRPr="007B6093">
        <w:t>Контроль за</w:t>
      </w:r>
      <w:proofErr w:type="gramEnd"/>
      <w:r w:rsidRPr="007B6093">
        <w:t xml:space="preserve"> исполнением настоящего </w:t>
      </w:r>
      <w:r>
        <w:t>распоряжения</w:t>
      </w:r>
      <w:r w:rsidRPr="007B6093">
        <w:t xml:space="preserve"> оставляю за собой.</w:t>
      </w:r>
    </w:p>
    <w:p w:rsidR="007B6093" w:rsidRDefault="007B6093" w:rsidP="00E04687">
      <w:pPr>
        <w:ind w:firstLine="709"/>
        <w:jc w:val="both"/>
      </w:pPr>
    </w:p>
    <w:p w:rsidR="009C6C92" w:rsidRDefault="009C6C92" w:rsidP="009C6C92">
      <w:pPr>
        <w:pStyle w:val="ac"/>
        <w:tabs>
          <w:tab w:val="left" w:pos="708"/>
        </w:tabs>
        <w:jc w:val="both"/>
      </w:pPr>
    </w:p>
    <w:p w:rsidR="004442B5" w:rsidRDefault="004442B5" w:rsidP="009C6C92">
      <w:pPr>
        <w:pStyle w:val="ac"/>
        <w:tabs>
          <w:tab w:val="left" w:pos="708"/>
        </w:tabs>
        <w:jc w:val="both"/>
      </w:pPr>
    </w:p>
    <w:p w:rsidR="004442B5" w:rsidRDefault="004442B5" w:rsidP="009C6C92">
      <w:pPr>
        <w:pStyle w:val="ac"/>
        <w:tabs>
          <w:tab w:val="left" w:pos="708"/>
        </w:tabs>
        <w:jc w:val="both"/>
      </w:pPr>
    </w:p>
    <w:p w:rsidR="004442B5" w:rsidRDefault="004442B5" w:rsidP="009C6C92">
      <w:pPr>
        <w:pStyle w:val="ac"/>
        <w:tabs>
          <w:tab w:val="left" w:pos="708"/>
        </w:tabs>
        <w:jc w:val="both"/>
      </w:pPr>
    </w:p>
    <w:p w:rsidR="004442B5" w:rsidRPr="008F7E13" w:rsidRDefault="004442B5" w:rsidP="009C6C92">
      <w:pPr>
        <w:pStyle w:val="ac"/>
        <w:tabs>
          <w:tab w:val="left" w:pos="708"/>
        </w:tabs>
        <w:jc w:val="both"/>
      </w:pPr>
    </w:p>
    <w:p w:rsidR="009C6C92" w:rsidRPr="008F7E13" w:rsidRDefault="009C6C92" w:rsidP="009C6C92">
      <w:pPr>
        <w:ind w:right="-29"/>
        <w:jc w:val="both"/>
      </w:pPr>
      <w:r w:rsidRPr="008F7E13">
        <w:t>Глава Гуково-Гнилушевского</w:t>
      </w:r>
    </w:p>
    <w:p w:rsidR="009C6C92" w:rsidRPr="008F7E13" w:rsidRDefault="009C6C92" w:rsidP="009C6C92">
      <w:pPr>
        <w:ind w:right="-29"/>
        <w:jc w:val="both"/>
      </w:pPr>
      <w:r w:rsidRPr="008F7E13">
        <w:t xml:space="preserve">сельского поселения                                                                      </w:t>
      </w:r>
      <w:r w:rsidR="008C697A">
        <w:t>Г.В. Щербаков</w:t>
      </w:r>
    </w:p>
    <w:p w:rsidR="009C6C92" w:rsidRDefault="009C6C92" w:rsidP="009C6C92">
      <w:pPr>
        <w:ind w:right="-29"/>
        <w:jc w:val="both"/>
      </w:pPr>
    </w:p>
    <w:p w:rsidR="004442B5" w:rsidRDefault="004442B5" w:rsidP="009C6C92">
      <w:pPr>
        <w:ind w:right="-29"/>
        <w:jc w:val="both"/>
      </w:pPr>
    </w:p>
    <w:p w:rsidR="004442B5" w:rsidRDefault="004442B5" w:rsidP="009C6C92">
      <w:pPr>
        <w:ind w:right="-29"/>
        <w:jc w:val="both"/>
      </w:pPr>
    </w:p>
    <w:p w:rsidR="004442B5" w:rsidRDefault="004442B5" w:rsidP="009C6C92">
      <w:pPr>
        <w:ind w:right="-29"/>
        <w:jc w:val="both"/>
      </w:pPr>
    </w:p>
    <w:p w:rsidR="004442B5" w:rsidRDefault="004442B5" w:rsidP="009C6C92">
      <w:pPr>
        <w:ind w:right="-29"/>
        <w:jc w:val="both"/>
      </w:pPr>
    </w:p>
    <w:p w:rsidR="004442B5" w:rsidRDefault="004442B5" w:rsidP="009C6C92">
      <w:pPr>
        <w:ind w:right="-29"/>
        <w:jc w:val="both"/>
      </w:pPr>
    </w:p>
    <w:p w:rsidR="004442B5" w:rsidRDefault="004442B5" w:rsidP="009C6C92">
      <w:pPr>
        <w:ind w:right="-29"/>
        <w:jc w:val="both"/>
      </w:pPr>
    </w:p>
    <w:p w:rsidR="004442B5" w:rsidRDefault="004442B5" w:rsidP="009C6C92">
      <w:pPr>
        <w:ind w:right="-29"/>
        <w:jc w:val="both"/>
      </w:pPr>
    </w:p>
    <w:p w:rsidR="007B6093" w:rsidRDefault="007B6093" w:rsidP="009C6C92">
      <w:pPr>
        <w:ind w:right="-29"/>
        <w:jc w:val="both"/>
        <w:sectPr w:rsidR="007B6093" w:rsidSect="002D0CE2">
          <w:headerReference w:type="even" r:id="rId8"/>
          <w:footerReference w:type="even" r:id="rId9"/>
          <w:footerReference w:type="default" r:id="rId10"/>
          <w:footerReference w:type="first" r:id="rId11"/>
          <w:pgSz w:w="11907" w:h="16840" w:code="9"/>
          <w:pgMar w:top="851" w:right="851" w:bottom="851" w:left="1418" w:header="0" w:footer="0" w:gutter="0"/>
          <w:pgNumType w:start="1"/>
          <w:cols w:space="720"/>
          <w:titlePg/>
          <w:docGrid w:linePitch="360"/>
        </w:sectPr>
      </w:pPr>
    </w:p>
    <w:p w:rsidR="004442B5" w:rsidRDefault="004442B5" w:rsidP="009C6C92">
      <w:pPr>
        <w:ind w:right="-29"/>
        <w:jc w:val="both"/>
      </w:pPr>
    </w:p>
    <w:p w:rsidR="004442B5" w:rsidRDefault="004442B5" w:rsidP="004442B5">
      <w:pPr>
        <w:ind w:right="-29"/>
        <w:jc w:val="right"/>
      </w:pPr>
      <w:r>
        <w:t>Приложение 1</w:t>
      </w:r>
    </w:p>
    <w:p w:rsidR="00421C63" w:rsidRDefault="004442B5" w:rsidP="004442B5">
      <w:pPr>
        <w:ind w:right="-29"/>
        <w:jc w:val="right"/>
      </w:pPr>
      <w:r>
        <w:t xml:space="preserve">к распоряжению </w:t>
      </w:r>
      <w:r w:rsidR="00421C63">
        <w:t xml:space="preserve">Администрации Гуково-Гнилушевского </w:t>
      </w:r>
    </w:p>
    <w:p w:rsidR="004442B5" w:rsidRDefault="00421C63" w:rsidP="00421C63">
      <w:pPr>
        <w:ind w:right="-29"/>
        <w:jc w:val="right"/>
      </w:pPr>
      <w:r>
        <w:t xml:space="preserve">сельского поселения </w:t>
      </w:r>
      <w:r w:rsidR="004442B5">
        <w:t xml:space="preserve">от </w:t>
      </w:r>
      <w:r>
        <w:t>15.10.201</w:t>
      </w:r>
      <w:r w:rsidR="000C2EDE">
        <w:t>4</w:t>
      </w:r>
      <w:r w:rsidR="004442B5">
        <w:t>№</w:t>
      </w:r>
      <w:r w:rsidR="000C2EDE">
        <w:t>111</w:t>
      </w:r>
      <w:r>
        <w:t>/1</w:t>
      </w:r>
    </w:p>
    <w:p w:rsidR="004442B5" w:rsidRDefault="004442B5" w:rsidP="004442B5">
      <w:pPr>
        <w:ind w:right="-29"/>
        <w:jc w:val="right"/>
      </w:pPr>
    </w:p>
    <w:p w:rsidR="00B27C45" w:rsidRPr="00ED1DC2" w:rsidRDefault="00B27C45" w:rsidP="00B27C45">
      <w:pPr>
        <w:spacing w:line="276" w:lineRule="auto"/>
        <w:jc w:val="center"/>
        <w:rPr>
          <w:sz w:val="20"/>
          <w:szCs w:val="20"/>
        </w:rPr>
      </w:pPr>
    </w:p>
    <w:p w:rsidR="007B6093" w:rsidRPr="00ED1DC2" w:rsidRDefault="007B6093" w:rsidP="007B6093">
      <w:pPr>
        <w:jc w:val="center"/>
        <w:rPr>
          <w:b/>
        </w:rPr>
      </w:pPr>
      <w:r w:rsidRPr="00ED1DC2">
        <w:rPr>
          <w:b/>
        </w:rPr>
        <w:t xml:space="preserve">Норматив финансовых затрат на оказание муниципальных услуг </w:t>
      </w:r>
    </w:p>
    <w:p w:rsidR="007B6093" w:rsidRPr="00ED1DC2" w:rsidRDefault="007B6093" w:rsidP="007B6093">
      <w:pPr>
        <w:jc w:val="center"/>
        <w:rPr>
          <w:b/>
        </w:rPr>
      </w:pPr>
      <w:r w:rsidRPr="00ED1DC2">
        <w:rPr>
          <w:b/>
        </w:rPr>
        <w:t>муниципальным бюджетным учреждением культуры</w:t>
      </w:r>
    </w:p>
    <w:p w:rsidR="007B6093" w:rsidRPr="00ED1DC2" w:rsidRDefault="007B6093" w:rsidP="007B6093">
      <w:pPr>
        <w:jc w:val="center"/>
        <w:rPr>
          <w:b/>
        </w:rPr>
      </w:pPr>
      <w:r w:rsidRPr="00ED1DC2">
        <w:rPr>
          <w:b/>
        </w:rPr>
        <w:t>«Гуково-</w:t>
      </w:r>
      <w:proofErr w:type="spellStart"/>
      <w:r w:rsidRPr="00ED1DC2">
        <w:rPr>
          <w:b/>
        </w:rPr>
        <w:t>Гнилушевский</w:t>
      </w:r>
      <w:proofErr w:type="spellEnd"/>
      <w:r w:rsidRPr="00ED1DC2">
        <w:rPr>
          <w:b/>
        </w:rPr>
        <w:t xml:space="preserve"> СДК»</w:t>
      </w:r>
    </w:p>
    <w:p w:rsidR="007B6093" w:rsidRPr="006172D2" w:rsidRDefault="007B6093" w:rsidP="007B6093">
      <w:pPr>
        <w:jc w:val="center"/>
        <w:rPr>
          <w:b/>
          <w:sz w:val="16"/>
          <w:szCs w:val="16"/>
        </w:rPr>
      </w:pPr>
    </w:p>
    <w:tbl>
      <w:tblPr>
        <w:tblStyle w:val="af6"/>
        <w:tblW w:w="15352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1275"/>
        <w:gridCol w:w="1134"/>
        <w:gridCol w:w="1702"/>
        <w:gridCol w:w="1134"/>
        <w:gridCol w:w="1716"/>
        <w:gridCol w:w="1134"/>
        <w:gridCol w:w="1762"/>
      </w:tblGrid>
      <w:tr w:rsidR="000C2EDE" w:rsidTr="00163B70">
        <w:tc>
          <w:tcPr>
            <w:tcW w:w="2660" w:type="dxa"/>
            <w:vMerge w:val="restart"/>
          </w:tcPr>
          <w:p w:rsidR="000C2EDE" w:rsidRPr="006935E9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35" w:type="dxa"/>
            <w:vMerge w:val="restart"/>
          </w:tcPr>
          <w:p w:rsidR="000C2EDE" w:rsidRPr="006935E9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275" w:type="dxa"/>
            <w:vMerge w:val="restart"/>
          </w:tcPr>
          <w:p w:rsidR="000C2EDE" w:rsidRPr="006935E9" w:rsidRDefault="000C2EDE" w:rsidP="00163B70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6" w:type="dxa"/>
            <w:gridSpan w:val="2"/>
          </w:tcPr>
          <w:p w:rsidR="000C2EDE" w:rsidRPr="006935E9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50" w:type="dxa"/>
            <w:gridSpan w:val="2"/>
          </w:tcPr>
          <w:p w:rsidR="000C2EDE" w:rsidRPr="006935E9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96" w:type="dxa"/>
            <w:gridSpan w:val="2"/>
          </w:tcPr>
          <w:p w:rsidR="000C2EDE" w:rsidRPr="006935E9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C2EDE" w:rsidTr="00163B70">
        <w:tc>
          <w:tcPr>
            <w:tcW w:w="2660" w:type="dxa"/>
            <w:vMerge/>
          </w:tcPr>
          <w:p w:rsidR="000C2EDE" w:rsidRDefault="000C2EDE" w:rsidP="00163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C2EDE" w:rsidRDefault="000C2EDE" w:rsidP="00163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C2EDE" w:rsidRDefault="000C2EDE" w:rsidP="00163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EDE" w:rsidRDefault="000C2EDE" w:rsidP="00163B70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2" w:type="dxa"/>
          </w:tcPr>
          <w:p w:rsidR="000C2EDE" w:rsidRDefault="000C2EDE" w:rsidP="00163B70">
            <w:pPr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134" w:type="dxa"/>
          </w:tcPr>
          <w:p w:rsidR="000C2EDE" w:rsidRDefault="000C2EDE" w:rsidP="00163B70">
            <w:pPr>
              <w:jc w:val="center"/>
              <w:rPr>
                <w:b/>
                <w:sz w:val="24"/>
                <w:szCs w:val="24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16" w:type="dxa"/>
          </w:tcPr>
          <w:p w:rsidR="000C2EDE" w:rsidRPr="0041672C" w:rsidRDefault="000C2EDE" w:rsidP="00163B70">
            <w:pPr>
              <w:ind w:left="-9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134" w:type="dxa"/>
          </w:tcPr>
          <w:p w:rsidR="000C2EDE" w:rsidRPr="0041672C" w:rsidRDefault="000C2EDE" w:rsidP="0016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62" w:type="dxa"/>
          </w:tcPr>
          <w:p w:rsidR="000C2EDE" w:rsidRPr="0041672C" w:rsidRDefault="000C2EDE" w:rsidP="00163B7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E9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0C2EDE" w:rsidTr="00163B70">
        <w:tc>
          <w:tcPr>
            <w:tcW w:w="2660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2835" w:type="dxa"/>
          </w:tcPr>
          <w:p w:rsidR="000C2EDE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Гуково-Гнилушевского сельского поселения</w:t>
            </w:r>
          </w:p>
        </w:tc>
        <w:tc>
          <w:tcPr>
            <w:tcW w:w="1275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134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702" w:type="dxa"/>
          </w:tcPr>
          <w:p w:rsidR="000C2EDE" w:rsidRPr="00685CA7" w:rsidRDefault="000C2EDE" w:rsidP="004A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48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A0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48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0AF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716" w:type="dxa"/>
          </w:tcPr>
          <w:p w:rsidR="000C2EDE" w:rsidRPr="00685CA7" w:rsidRDefault="00D27D69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3995,7</w:t>
            </w:r>
          </w:p>
        </w:tc>
        <w:tc>
          <w:tcPr>
            <w:tcW w:w="1134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762" w:type="dxa"/>
          </w:tcPr>
          <w:p w:rsidR="000C2EDE" w:rsidRPr="00685CA7" w:rsidRDefault="00D27D69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4702,4</w:t>
            </w:r>
          </w:p>
        </w:tc>
      </w:tr>
      <w:tr w:rsidR="000C2EDE" w:rsidTr="00163B70">
        <w:tc>
          <w:tcPr>
            <w:tcW w:w="2660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2835" w:type="dxa"/>
          </w:tcPr>
          <w:p w:rsidR="000C2EDE" w:rsidRDefault="000C2EDE" w:rsidP="00163B70">
            <w:pPr>
              <w:jc w:val="center"/>
              <w:rPr>
                <w:b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0C2EDE" w:rsidRPr="00AD6F14" w:rsidRDefault="000C2EDE" w:rsidP="00163B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Гуково-Гнилушевского сельского поселения</w:t>
            </w:r>
          </w:p>
        </w:tc>
        <w:tc>
          <w:tcPr>
            <w:tcW w:w="1275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клубных формирований</w:t>
            </w:r>
          </w:p>
        </w:tc>
        <w:tc>
          <w:tcPr>
            <w:tcW w:w="1134" w:type="dxa"/>
          </w:tcPr>
          <w:p w:rsidR="000C2EDE" w:rsidRPr="00685CA7" w:rsidRDefault="000C2EDE" w:rsidP="0016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1702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19281,6</w:t>
            </w:r>
          </w:p>
        </w:tc>
        <w:tc>
          <w:tcPr>
            <w:tcW w:w="1134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19483,2</w:t>
            </w:r>
          </w:p>
        </w:tc>
        <w:tc>
          <w:tcPr>
            <w:tcW w:w="1134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2" w:type="dxa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22190,4</w:t>
            </w:r>
          </w:p>
        </w:tc>
      </w:tr>
    </w:tbl>
    <w:p w:rsidR="007B6093" w:rsidRDefault="007B6093" w:rsidP="007B6093">
      <w:pPr>
        <w:jc w:val="center"/>
        <w:rPr>
          <w:b/>
        </w:rPr>
      </w:pPr>
    </w:p>
    <w:p w:rsidR="006A63C3" w:rsidRDefault="00ED1DC2" w:rsidP="006172D2">
      <w:pPr>
        <w:jc w:val="center"/>
        <w:rPr>
          <w:b/>
        </w:rPr>
      </w:pPr>
      <w:r w:rsidRPr="00ED1DC2">
        <w:rPr>
          <w:b/>
        </w:rPr>
        <w:t>Финансовое обеспечение муниципального задания</w:t>
      </w:r>
    </w:p>
    <w:p w:rsidR="006A63C3" w:rsidRPr="00ED1DC2" w:rsidRDefault="00ED1DC2" w:rsidP="00ED1DC2">
      <w:pPr>
        <w:jc w:val="center"/>
      </w:pPr>
      <w:r w:rsidRPr="00623692">
        <w:t>(рублей)</w:t>
      </w:r>
    </w:p>
    <w:tbl>
      <w:tblPr>
        <w:tblStyle w:val="af6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0C2EDE" w:rsidTr="00163B70">
        <w:tc>
          <w:tcPr>
            <w:tcW w:w="5353" w:type="dxa"/>
          </w:tcPr>
          <w:p w:rsidR="000C2EDE" w:rsidRPr="00C5004A" w:rsidRDefault="000C2EDE" w:rsidP="00163B70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</w:tcPr>
          <w:p w:rsidR="000C2EDE" w:rsidRPr="00BA2965" w:rsidRDefault="000C2EDE" w:rsidP="00163B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97" w:type="dxa"/>
          </w:tcPr>
          <w:p w:rsidR="000C2EDE" w:rsidRPr="00BA2965" w:rsidRDefault="000C2EDE" w:rsidP="00163B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0C2EDE" w:rsidRPr="00BA2965" w:rsidRDefault="000C2EDE" w:rsidP="00163B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A296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0C2EDE" w:rsidTr="00163B70">
        <w:tc>
          <w:tcPr>
            <w:tcW w:w="5353" w:type="dxa"/>
          </w:tcPr>
          <w:p w:rsidR="000C2EDE" w:rsidRPr="00C5004A" w:rsidRDefault="000C2EDE" w:rsidP="0016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0C2EDE" w:rsidRPr="00BA2965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4873">
              <w:rPr>
                <w:rFonts w:ascii="Times New Roman" w:hAnsi="Times New Roman" w:cs="Times New Roman"/>
                <w:sz w:val="24"/>
                <w:szCs w:val="24"/>
              </w:rPr>
              <w:t>31900</w:t>
            </w:r>
            <w:r w:rsidR="000A23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97" w:type="dxa"/>
          </w:tcPr>
          <w:p w:rsidR="000C2EDE" w:rsidRPr="00BA2965" w:rsidRDefault="00B04873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1333600</w:t>
            </w:r>
            <w:r w:rsidR="000A23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0C2EDE" w:rsidRPr="00BA2965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0A23BE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0C2EDE" w:rsidTr="00163B70">
        <w:tc>
          <w:tcPr>
            <w:tcW w:w="5353" w:type="dxa"/>
          </w:tcPr>
          <w:p w:rsidR="000C2EDE" w:rsidRPr="00C5004A" w:rsidRDefault="000C2EDE" w:rsidP="0016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асчетно-нормативные </w:t>
            </w:r>
            <w:r w:rsidRPr="00C5004A">
              <w:rPr>
                <w:rFonts w:ascii="Times New Roman" w:hAnsi="Times New Roman" w:cs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</w:tcPr>
          <w:p w:rsidR="000C2EDE" w:rsidRPr="00BA2965" w:rsidRDefault="00CC1163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528500</w:t>
            </w:r>
            <w:r w:rsidR="000A23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97" w:type="dxa"/>
          </w:tcPr>
          <w:p w:rsidR="000C2EDE" w:rsidRPr="00BA2965" w:rsidRDefault="00CC1163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</w:t>
            </w:r>
            <w:r w:rsidR="00B0487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A23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0C2EDE" w:rsidRPr="00BA2965" w:rsidRDefault="00CC1163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</w:t>
            </w:r>
            <w:r w:rsidR="00B0487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A23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2EDE" w:rsidTr="00163B70">
        <w:tc>
          <w:tcPr>
            <w:tcW w:w="5353" w:type="dxa"/>
          </w:tcPr>
          <w:p w:rsidR="000C2EDE" w:rsidRPr="00C5004A" w:rsidRDefault="000C2EDE" w:rsidP="0016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C5004A">
              <w:rPr>
                <w:rFonts w:ascii="Times New Roman" w:hAnsi="Times New Roman" w:cs="Times New Roman"/>
                <w:iCs/>
                <w:sz w:val="24"/>
                <w:szCs w:val="24"/>
              </w:rPr>
              <w:t>атраты целевого назначения</w:t>
            </w:r>
          </w:p>
        </w:tc>
        <w:tc>
          <w:tcPr>
            <w:tcW w:w="2323" w:type="dxa"/>
          </w:tcPr>
          <w:p w:rsidR="000C2EDE" w:rsidRPr="00CC1163" w:rsidRDefault="00CC1163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97" w:type="dxa"/>
          </w:tcPr>
          <w:p w:rsidR="000C2EDE" w:rsidRPr="00BA2965" w:rsidRDefault="00CC1163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25600,00</w:t>
            </w:r>
          </w:p>
        </w:tc>
        <w:tc>
          <w:tcPr>
            <w:tcW w:w="1842" w:type="dxa"/>
          </w:tcPr>
          <w:p w:rsidR="000C2EDE" w:rsidRPr="00BA2965" w:rsidRDefault="00CC1163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24900,00</w:t>
            </w:r>
          </w:p>
        </w:tc>
      </w:tr>
      <w:tr w:rsidR="000C2EDE" w:rsidTr="00163B70">
        <w:tc>
          <w:tcPr>
            <w:tcW w:w="5353" w:type="dxa"/>
          </w:tcPr>
          <w:p w:rsidR="000C2EDE" w:rsidRDefault="000C2EDE" w:rsidP="00163B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0C2EDE" w:rsidRPr="00BA2965" w:rsidRDefault="000C2EDE" w:rsidP="0016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1785000,00</w:t>
            </w:r>
          </w:p>
        </w:tc>
        <w:tc>
          <w:tcPr>
            <w:tcW w:w="2497" w:type="dxa"/>
          </w:tcPr>
          <w:p w:rsidR="000C2EDE" w:rsidRPr="00BA2965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1809400,00</w:t>
            </w:r>
          </w:p>
        </w:tc>
        <w:tc>
          <w:tcPr>
            <w:tcW w:w="1842" w:type="dxa"/>
          </w:tcPr>
          <w:p w:rsidR="000C2EDE" w:rsidRPr="00BA2965" w:rsidRDefault="00CC1163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2060700,00</w:t>
            </w:r>
          </w:p>
        </w:tc>
      </w:tr>
    </w:tbl>
    <w:p w:rsidR="00ED1DC2" w:rsidRDefault="00ED1DC2" w:rsidP="004442B5">
      <w:pPr>
        <w:ind w:right="-29"/>
        <w:jc w:val="center"/>
      </w:pPr>
    </w:p>
    <w:p w:rsidR="00ED1DC2" w:rsidRDefault="00ED1DC2" w:rsidP="004442B5">
      <w:pPr>
        <w:ind w:right="-29"/>
        <w:jc w:val="center"/>
      </w:pPr>
    </w:p>
    <w:p w:rsidR="00ED1DC2" w:rsidRDefault="00ED1DC2" w:rsidP="004442B5">
      <w:pPr>
        <w:ind w:right="-29"/>
        <w:jc w:val="center"/>
      </w:pPr>
    </w:p>
    <w:p w:rsidR="00ED1DC2" w:rsidRDefault="00ED1DC2" w:rsidP="004442B5">
      <w:pPr>
        <w:ind w:right="-29"/>
        <w:jc w:val="center"/>
      </w:pPr>
    </w:p>
    <w:p w:rsidR="00ED1DC2" w:rsidRDefault="00ED1DC2" w:rsidP="004442B5">
      <w:pPr>
        <w:ind w:right="-29"/>
        <w:jc w:val="center"/>
      </w:pPr>
    </w:p>
    <w:p w:rsidR="00B27C45" w:rsidRDefault="00B27C45" w:rsidP="004442B5">
      <w:pPr>
        <w:ind w:right="-29"/>
        <w:jc w:val="center"/>
      </w:pPr>
    </w:p>
    <w:p w:rsidR="00B27C45" w:rsidRDefault="00B27C45" w:rsidP="004442B5">
      <w:pPr>
        <w:ind w:right="-29"/>
        <w:jc w:val="center"/>
      </w:pPr>
    </w:p>
    <w:p w:rsidR="00ED1DC2" w:rsidRDefault="00ED1DC2" w:rsidP="00B27C45">
      <w:pPr>
        <w:ind w:right="-29"/>
        <w:jc w:val="right"/>
      </w:pPr>
    </w:p>
    <w:p w:rsidR="00ED1DC2" w:rsidRDefault="00ED1DC2" w:rsidP="00B27C45">
      <w:pPr>
        <w:ind w:right="-29"/>
        <w:jc w:val="right"/>
      </w:pPr>
    </w:p>
    <w:p w:rsidR="00ED1DC2" w:rsidRDefault="00ED1DC2" w:rsidP="00B27C45">
      <w:pPr>
        <w:ind w:right="-29"/>
        <w:jc w:val="right"/>
      </w:pPr>
    </w:p>
    <w:p w:rsidR="00B27C45" w:rsidRDefault="00B27C45" w:rsidP="00B27C45">
      <w:pPr>
        <w:ind w:right="-29"/>
        <w:jc w:val="right"/>
      </w:pPr>
      <w:r>
        <w:lastRenderedPageBreak/>
        <w:t>Приложение 2</w:t>
      </w:r>
    </w:p>
    <w:p w:rsidR="00421C63" w:rsidRDefault="00421C63" w:rsidP="00421C63">
      <w:pPr>
        <w:ind w:right="-29"/>
        <w:jc w:val="right"/>
      </w:pPr>
      <w:r>
        <w:t xml:space="preserve">к распоряжению Администрации Гуково-Гнилушевского </w:t>
      </w:r>
    </w:p>
    <w:p w:rsidR="00421C63" w:rsidRDefault="00421C63" w:rsidP="00421C63">
      <w:pPr>
        <w:ind w:right="-29"/>
        <w:jc w:val="right"/>
      </w:pPr>
      <w:r>
        <w:t>сельского поселения от 15.10.201</w:t>
      </w:r>
      <w:r w:rsidR="000C2EDE">
        <w:t>4</w:t>
      </w:r>
      <w:r>
        <w:t xml:space="preserve"> № </w:t>
      </w:r>
      <w:r w:rsidR="000C2EDE">
        <w:t>111</w:t>
      </w:r>
      <w:r>
        <w:t>/1</w:t>
      </w:r>
    </w:p>
    <w:p w:rsidR="00B27C45" w:rsidRDefault="00B27C45" w:rsidP="00B27C45">
      <w:pPr>
        <w:ind w:right="-29"/>
        <w:jc w:val="right"/>
      </w:pPr>
    </w:p>
    <w:p w:rsidR="006172D2" w:rsidRDefault="006172D2" w:rsidP="00B27C45">
      <w:pPr>
        <w:ind w:right="-29"/>
        <w:jc w:val="right"/>
      </w:pPr>
    </w:p>
    <w:p w:rsidR="006172D2" w:rsidRPr="006172D2" w:rsidRDefault="006172D2" w:rsidP="006172D2">
      <w:pPr>
        <w:jc w:val="center"/>
        <w:rPr>
          <w:b/>
        </w:rPr>
      </w:pPr>
      <w:r w:rsidRPr="006172D2">
        <w:rPr>
          <w:b/>
        </w:rPr>
        <w:t xml:space="preserve">Норматив финансовых затрат на оказание муниципальной услуги </w:t>
      </w:r>
    </w:p>
    <w:p w:rsidR="006172D2" w:rsidRPr="006172D2" w:rsidRDefault="006172D2" w:rsidP="006172D2">
      <w:pPr>
        <w:jc w:val="center"/>
        <w:rPr>
          <w:b/>
        </w:rPr>
      </w:pPr>
      <w:r w:rsidRPr="006172D2">
        <w:rPr>
          <w:b/>
        </w:rPr>
        <w:t>муниципальным бюджетным учреждением культуры Красносулинского района</w:t>
      </w:r>
    </w:p>
    <w:p w:rsidR="006172D2" w:rsidRDefault="006172D2" w:rsidP="006172D2">
      <w:pPr>
        <w:jc w:val="center"/>
        <w:rPr>
          <w:b/>
        </w:rPr>
      </w:pPr>
      <w:r w:rsidRPr="006172D2">
        <w:rPr>
          <w:b/>
        </w:rPr>
        <w:t xml:space="preserve"> «Библиотека Гуково - Гнилушевского сельского поселения»</w:t>
      </w:r>
    </w:p>
    <w:p w:rsidR="006172D2" w:rsidRPr="006172D2" w:rsidRDefault="006172D2" w:rsidP="006172D2">
      <w:pPr>
        <w:jc w:val="center"/>
        <w:rPr>
          <w:b/>
          <w:sz w:val="16"/>
          <w:szCs w:val="16"/>
        </w:rPr>
      </w:pPr>
    </w:p>
    <w:tbl>
      <w:tblPr>
        <w:tblStyle w:val="af6"/>
        <w:tblW w:w="15494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432"/>
        <w:gridCol w:w="1970"/>
        <w:gridCol w:w="1463"/>
        <w:gridCol w:w="1939"/>
        <w:gridCol w:w="1418"/>
        <w:gridCol w:w="1919"/>
      </w:tblGrid>
      <w:tr w:rsidR="000C2EDE" w:rsidRPr="00E374D7" w:rsidTr="0056491B">
        <w:tc>
          <w:tcPr>
            <w:tcW w:w="2093" w:type="dxa"/>
            <w:vMerge w:val="restart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559" w:type="dxa"/>
            <w:vMerge w:val="restart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3402" w:type="dxa"/>
            <w:gridSpan w:val="2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3337" w:type="dxa"/>
            <w:gridSpan w:val="2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0C2EDE" w:rsidRPr="00E374D7" w:rsidTr="0056491B">
        <w:tc>
          <w:tcPr>
            <w:tcW w:w="2093" w:type="dxa"/>
            <w:vMerge/>
          </w:tcPr>
          <w:p w:rsidR="000C2EDE" w:rsidRPr="00E374D7" w:rsidRDefault="000C2EDE" w:rsidP="00163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2EDE" w:rsidRPr="00E374D7" w:rsidRDefault="000C2EDE" w:rsidP="00163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EDE" w:rsidRPr="00E374D7" w:rsidRDefault="000C2EDE" w:rsidP="00163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0C2EDE" w:rsidRPr="00E374D7" w:rsidRDefault="000C2EDE" w:rsidP="00163B70">
            <w:pPr>
              <w:jc w:val="center"/>
              <w:rPr>
                <w:b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</w:tcPr>
          <w:p w:rsidR="000C2EDE" w:rsidRPr="00E374D7" w:rsidRDefault="000C2EDE" w:rsidP="00163B70">
            <w:pPr>
              <w:jc w:val="center"/>
              <w:rPr>
                <w:b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63" w:type="dxa"/>
          </w:tcPr>
          <w:p w:rsidR="000C2EDE" w:rsidRPr="00E374D7" w:rsidRDefault="000C2EDE" w:rsidP="00163B70">
            <w:pPr>
              <w:jc w:val="center"/>
              <w:rPr>
                <w:b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18" w:type="dxa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0C2EDE" w:rsidTr="0056491B">
        <w:tc>
          <w:tcPr>
            <w:tcW w:w="2093" w:type="dxa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701" w:type="dxa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Жители        Гуково-Гнилушевского сельского поселения</w:t>
            </w:r>
          </w:p>
        </w:tc>
        <w:tc>
          <w:tcPr>
            <w:tcW w:w="1559" w:type="dxa"/>
          </w:tcPr>
          <w:p w:rsidR="0056491B" w:rsidRPr="00E374D7" w:rsidRDefault="000C2EDE" w:rsidP="0016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</w:p>
          <w:p w:rsidR="000C2EDE" w:rsidRPr="00E374D7" w:rsidRDefault="000C2EDE" w:rsidP="0016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0C2EDE" w:rsidRPr="00E374D7" w:rsidRDefault="000C2EDE" w:rsidP="0016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1970" w:type="dxa"/>
            <w:vAlign w:val="center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27,63</w:t>
            </w:r>
          </w:p>
        </w:tc>
        <w:tc>
          <w:tcPr>
            <w:tcW w:w="1463" w:type="dxa"/>
            <w:vAlign w:val="center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1939" w:type="dxa"/>
            <w:vAlign w:val="center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30,64</w:t>
            </w:r>
          </w:p>
        </w:tc>
        <w:tc>
          <w:tcPr>
            <w:tcW w:w="1418" w:type="dxa"/>
            <w:vAlign w:val="center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1919" w:type="dxa"/>
            <w:vAlign w:val="center"/>
          </w:tcPr>
          <w:p w:rsidR="000C2EDE" w:rsidRPr="00685CA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37,48</w:t>
            </w:r>
          </w:p>
        </w:tc>
      </w:tr>
    </w:tbl>
    <w:p w:rsidR="006172D2" w:rsidRDefault="006172D2" w:rsidP="006172D2">
      <w:pPr>
        <w:rPr>
          <w:b/>
          <w:sz w:val="28"/>
          <w:szCs w:val="28"/>
        </w:rPr>
      </w:pPr>
    </w:p>
    <w:p w:rsidR="006172D2" w:rsidRPr="006172D2" w:rsidRDefault="006172D2" w:rsidP="006172D2">
      <w:pPr>
        <w:jc w:val="center"/>
        <w:rPr>
          <w:b/>
        </w:rPr>
      </w:pPr>
      <w:r w:rsidRPr="006172D2">
        <w:rPr>
          <w:b/>
        </w:rPr>
        <w:t>Финансовое обеспечение муниципального задания</w:t>
      </w:r>
    </w:p>
    <w:p w:rsidR="006172D2" w:rsidRPr="00623692" w:rsidRDefault="006172D2" w:rsidP="0056491B">
      <w:r w:rsidRPr="00623692">
        <w:t>(рублей)</w:t>
      </w:r>
    </w:p>
    <w:p w:rsidR="006172D2" w:rsidRDefault="006172D2" w:rsidP="006172D2">
      <w:pPr>
        <w:jc w:val="center"/>
        <w:rPr>
          <w:b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0C2EDE" w:rsidRPr="00E374D7" w:rsidTr="00163B70">
        <w:tc>
          <w:tcPr>
            <w:tcW w:w="5353" w:type="dxa"/>
          </w:tcPr>
          <w:p w:rsidR="000C2EDE" w:rsidRPr="00C5004A" w:rsidRDefault="000C2EDE" w:rsidP="00163B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2497" w:type="dxa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842" w:type="dxa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</w:tr>
      <w:tr w:rsidR="000C2EDE" w:rsidRPr="00E374D7" w:rsidTr="00163B70">
        <w:tc>
          <w:tcPr>
            <w:tcW w:w="5353" w:type="dxa"/>
          </w:tcPr>
          <w:p w:rsidR="000C2EDE" w:rsidRPr="00E374D7" w:rsidRDefault="000C2EDE" w:rsidP="0016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  <w:vAlign w:val="center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290 115,00</w:t>
            </w:r>
          </w:p>
        </w:tc>
        <w:tc>
          <w:tcPr>
            <w:tcW w:w="2497" w:type="dxa"/>
            <w:vAlign w:val="center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321 720,00</w:t>
            </w:r>
          </w:p>
        </w:tc>
        <w:tc>
          <w:tcPr>
            <w:tcW w:w="1842" w:type="dxa"/>
            <w:vAlign w:val="center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393 540,00</w:t>
            </w:r>
          </w:p>
        </w:tc>
      </w:tr>
      <w:tr w:rsidR="000C2EDE" w:rsidRPr="00E374D7" w:rsidTr="00163B70">
        <w:tc>
          <w:tcPr>
            <w:tcW w:w="5353" w:type="dxa"/>
          </w:tcPr>
          <w:p w:rsidR="000C2EDE" w:rsidRPr="00E374D7" w:rsidRDefault="000C2EDE" w:rsidP="0016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Расчетно-нормативные </w:t>
            </w: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  <w:vAlign w:val="center"/>
          </w:tcPr>
          <w:p w:rsidR="000C2EDE" w:rsidRPr="00E374D7" w:rsidRDefault="00E374D7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283 885,00</w:t>
            </w:r>
          </w:p>
        </w:tc>
        <w:tc>
          <w:tcPr>
            <w:tcW w:w="2497" w:type="dxa"/>
            <w:vAlign w:val="center"/>
          </w:tcPr>
          <w:p w:rsidR="000C2EDE" w:rsidRPr="00E374D7" w:rsidRDefault="00E374D7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263 280,00</w:t>
            </w:r>
          </w:p>
        </w:tc>
        <w:tc>
          <w:tcPr>
            <w:tcW w:w="1842" w:type="dxa"/>
            <w:vAlign w:val="center"/>
          </w:tcPr>
          <w:p w:rsidR="000C2EDE" w:rsidRPr="00E374D7" w:rsidRDefault="000C2EDE" w:rsidP="00E3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C2EDE" w:rsidRPr="00E374D7" w:rsidTr="00163B70">
        <w:tc>
          <w:tcPr>
            <w:tcW w:w="5353" w:type="dxa"/>
          </w:tcPr>
          <w:p w:rsidR="000C2EDE" w:rsidRPr="00E374D7" w:rsidRDefault="000C2EDE" w:rsidP="0016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323" w:type="dxa"/>
            <w:vAlign w:val="center"/>
          </w:tcPr>
          <w:p w:rsidR="000C2EDE" w:rsidRPr="00E374D7" w:rsidRDefault="00E374D7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14 300,00</w:t>
            </w:r>
          </w:p>
        </w:tc>
        <w:tc>
          <w:tcPr>
            <w:tcW w:w="2497" w:type="dxa"/>
            <w:vAlign w:val="center"/>
          </w:tcPr>
          <w:p w:rsidR="000C2EDE" w:rsidRPr="00E374D7" w:rsidRDefault="00E374D7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13 700,00</w:t>
            </w:r>
          </w:p>
        </w:tc>
        <w:tc>
          <w:tcPr>
            <w:tcW w:w="1842" w:type="dxa"/>
            <w:vAlign w:val="center"/>
          </w:tcPr>
          <w:p w:rsidR="000C2EDE" w:rsidRPr="00E374D7" w:rsidRDefault="00E374D7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  <w:bookmarkStart w:id="0" w:name="_GoBack"/>
            <w:bookmarkEnd w:id="0"/>
          </w:p>
        </w:tc>
      </w:tr>
      <w:tr w:rsidR="000C2EDE" w:rsidTr="00163B70">
        <w:tc>
          <w:tcPr>
            <w:tcW w:w="5353" w:type="dxa"/>
          </w:tcPr>
          <w:p w:rsidR="000C2EDE" w:rsidRPr="00E374D7" w:rsidRDefault="000C2EDE" w:rsidP="00163B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  <w:vAlign w:val="center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588 300,00</w:t>
            </w:r>
          </w:p>
        </w:tc>
        <w:tc>
          <w:tcPr>
            <w:tcW w:w="2497" w:type="dxa"/>
            <w:vAlign w:val="center"/>
          </w:tcPr>
          <w:p w:rsidR="000C2EDE" w:rsidRPr="00E374D7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598 700,00</w:t>
            </w:r>
          </w:p>
        </w:tc>
        <w:tc>
          <w:tcPr>
            <w:tcW w:w="1842" w:type="dxa"/>
            <w:vAlign w:val="center"/>
          </w:tcPr>
          <w:p w:rsidR="000C2EDE" w:rsidRPr="00BA2965" w:rsidRDefault="000C2EDE" w:rsidP="001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7">
              <w:rPr>
                <w:rFonts w:ascii="Times New Roman" w:hAnsi="Times New Roman" w:cs="Times New Roman"/>
                <w:sz w:val="24"/>
                <w:szCs w:val="24"/>
              </w:rPr>
              <w:t>674 600,00</w:t>
            </w:r>
          </w:p>
        </w:tc>
      </w:tr>
    </w:tbl>
    <w:p w:rsidR="00B27C45" w:rsidRDefault="00B27C45" w:rsidP="00B27C45">
      <w:pPr>
        <w:ind w:right="-29"/>
        <w:jc w:val="right"/>
      </w:pPr>
    </w:p>
    <w:sectPr w:rsidR="00B27C45" w:rsidSect="00687641">
      <w:pgSz w:w="16840" w:h="11907" w:orient="landscape" w:code="9"/>
      <w:pgMar w:top="851" w:right="851" w:bottom="709" w:left="85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16" w:rsidRDefault="00F32D16">
      <w:r>
        <w:separator/>
      </w:r>
    </w:p>
  </w:endnote>
  <w:endnote w:type="continuationSeparator" w:id="0">
    <w:p w:rsidR="00F32D16" w:rsidRDefault="00F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8C" w:rsidRDefault="00A4345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B06A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068C" w:rsidRDefault="0080068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8C" w:rsidRDefault="0080068C">
    <w:pPr>
      <w:pStyle w:val="a4"/>
      <w:ind w:right="360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8C" w:rsidRDefault="0080068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16" w:rsidRDefault="00F32D16">
      <w:r>
        <w:separator/>
      </w:r>
    </w:p>
  </w:footnote>
  <w:footnote w:type="continuationSeparator" w:id="0">
    <w:p w:rsidR="00F32D16" w:rsidRDefault="00F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8C" w:rsidRDefault="00A4345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B06A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068C" w:rsidRDefault="008006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E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8705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7925EA"/>
    <w:multiLevelType w:val="hybridMultilevel"/>
    <w:tmpl w:val="8FB807EC"/>
    <w:lvl w:ilvl="0" w:tplc="15C2FDC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">
    <w:nsid w:val="600A3A68"/>
    <w:multiLevelType w:val="hybridMultilevel"/>
    <w:tmpl w:val="8DD0CE0E"/>
    <w:lvl w:ilvl="0" w:tplc="7BF04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3"/>
    <w:lvlOverride w:ilvl="0">
      <w:startOverride w:val="3"/>
    </w:lvlOverride>
    <w:lvlOverride w:ilvl="1">
      <w:startOverride w:val="2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036"/>
    <w:rsid w:val="00015BC3"/>
    <w:rsid w:val="00016EB0"/>
    <w:rsid w:val="00020356"/>
    <w:rsid w:val="00032CFD"/>
    <w:rsid w:val="00040089"/>
    <w:rsid w:val="0004243D"/>
    <w:rsid w:val="0005581C"/>
    <w:rsid w:val="00082C89"/>
    <w:rsid w:val="000876A9"/>
    <w:rsid w:val="000A23BE"/>
    <w:rsid w:val="000B22D9"/>
    <w:rsid w:val="000C2EDE"/>
    <w:rsid w:val="000D59BD"/>
    <w:rsid w:val="000F1278"/>
    <w:rsid w:val="000F27DC"/>
    <w:rsid w:val="000F6855"/>
    <w:rsid w:val="00110A3C"/>
    <w:rsid w:val="00113310"/>
    <w:rsid w:val="00175A50"/>
    <w:rsid w:val="0018622D"/>
    <w:rsid w:val="00195EF0"/>
    <w:rsid w:val="001A1692"/>
    <w:rsid w:val="001A79B0"/>
    <w:rsid w:val="001B3D2F"/>
    <w:rsid w:val="001C2768"/>
    <w:rsid w:val="001C5CC6"/>
    <w:rsid w:val="00234E04"/>
    <w:rsid w:val="00272A98"/>
    <w:rsid w:val="002735DE"/>
    <w:rsid w:val="002751D9"/>
    <w:rsid w:val="002766B5"/>
    <w:rsid w:val="002866DB"/>
    <w:rsid w:val="00286C29"/>
    <w:rsid w:val="00295AFD"/>
    <w:rsid w:val="002B0A81"/>
    <w:rsid w:val="002D0668"/>
    <w:rsid w:val="002D0CE2"/>
    <w:rsid w:val="002E20A8"/>
    <w:rsid w:val="0030234E"/>
    <w:rsid w:val="00313BC0"/>
    <w:rsid w:val="003227F1"/>
    <w:rsid w:val="0032694D"/>
    <w:rsid w:val="00337586"/>
    <w:rsid w:val="0034412E"/>
    <w:rsid w:val="0036785F"/>
    <w:rsid w:val="00367C83"/>
    <w:rsid w:val="00372997"/>
    <w:rsid w:val="00391120"/>
    <w:rsid w:val="003A516A"/>
    <w:rsid w:val="003B3641"/>
    <w:rsid w:val="003C1735"/>
    <w:rsid w:val="003C7AED"/>
    <w:rsid w:val="003D05B3"/>
    <w:rsid w:val="00405EE7"/>
    <w:rsid w:val="00421C63"/>
    <w:rsid w:val="00425E84"/>
    <w:rsid w:val="004442B5"/>
    <w:rsid w:val="004634CE"/>
    <w:rsid w:val="00476C70"/>
    <w:rsid w:val="00480EFB"/>
    <w:rsid w:val="0049481D"/>
    <w:rsid w:val="00496103"/>
    <w:rsid w:val="00496180"/>
    <w:rsid w:val="004A0AF1"/>
    <w:rsid w:val="004D73DC"/>
    <w:rsid w:val="004F7878"/>
    <w:rsid w:val="00502D40"/>
    <w:rsid w:val="00516041"/>
    <w:rsid w:val="005402BD"/>
    <w:rsid w:val="0055014A"/>
    <w:rsid w:val="00554953"/>
    <w:rsid w:val="0056491B"/>
    <w:rsid w:val="00574829"/>
    <w:rsid w:val="005925D6"/>
    <w:rsid w:val="005E03E3"/>
    <w:rsid w:val="005F110C"/>
    <w:rsid w:val="005F33C9"/>
    <w:rsid w:val="005F470D"/>
    <w:rsid w:val="00605036"/>
    <w:rsid w:val="006172D2"/>
    <w:rsid w:val="00621A3E"/>
    <w:rsid w:val="00625AE7"/>
    <w:rsid w:val="00632554"/>
    <w:rsid w:val="006362A5"/>
    <w:rsid w:val="0064781D"/>
    <w:rsid w:val="00661C7D"/>
    <w:rsid w:val="00676DF4"/>
    <w:rsid w:val="00677228"/>
    <w:rsid w:val="0067743F"/>
    <w:rsid w:val="00687641"/>
    <w:rsid w:val="00695965"/>
    <w:rsid w:val="006A63C3"/>
    <w:rsid w:val="006B3E4F"/>
    <w:rsid w:val="006F41F0"/>
    <w:rsid w:val="0071115E"/>
    <w:rsid w:val="00722A6E"/>
    <w:rsid w:val="007333C1"/>
    <w:rsid w:val="00735B0F"/>
    <w:rsid w:val="00743B24"/>
    <w:rsid w:val="007B6093"/>
    <w:rsid w:val="007F2631"/>
    <w:rsid w:val="007F5632"/>
    <w:rsid w:val="0080068C"/>
    <w:rsid w:val="008054D6"/>
    <w:rsid w:val="00811823"/>
    <w:rsid w:val="008158A1"/>
    <w:rsid w:val="00844E55"/>
    <w:rsid w:val="00862AE4"/>
    <w:rsid w:val="008734BF"/>
    <w:rsid w:val="0088100A"/>
    <w:rsid w:val="008939D0"/>
    <w:rsid w:val="008A0771"/>
    <w:rsid w:val="008A1A0D"/>
    <w:rsid w:val="008A4401"/>
    <w:rsid w:val="008B0601"/>
    <w:rsid w:val="008B07FD"/>
    <w:rsid w:val="008B4574"/>
    <w:rsid w:val="008C0454"/>
    <w:rsid w:val="008C697A"/>
    <w:rsid w:val="008D14B2"/>
    <w:rsid w:val="008E6583"/>
    <w:rsid w:val="008F28CA"/>
    <w:rsid w:val="008F4280"/>
    <w:rsid w:val="008F5205"/>
    <w:rsid w:val="008F7E13"/>
    <w:rsid w:val="009043F3"/>
    <w:rsid w:val="00912703"/>
    <w:rsid w:val="009339FB"/>
    <w:rsid w:val="00954CEB"/>
    <w:rsid w:val="00956EF9"/>
    <w:rsid w:val="009944FE"/>
    <w:rsid w:val="009A1AD2"/>
    <w:rsid w:val="009B06A6"/>
    <w:rsid w:val="009B450A"/>
    <w:rsid w:val="009C60AA"/>
    <w:rsid w:val="009C6C92"/>
    <w:rsid w:val="009E0EF8"/>
    <w:rsid w:val="009E1F2B"/>
    <w:rsid w:val="009E64DD"/>
    <w:rsid w:val="00A134F4"/>
    <w:rsid w:val="00A23290"/>
    <w:rsid w:val="00A3315E"/>
    <w:rsid w:val="00A36646"/>
    <w:rsid w:val="00A372B8"/>
    <w:rsid w:val="00A43459"/>
    <w:rsid w:val="00A43B86"/>
    <w:rsid w:val="00A458AB"/>
    <w:rsid w:val="00A53AE1"/>
    <w:rsid w:val="00A7177F"/>
    <w:rsid w:val="00A81DBE"/>
    <w:rsid w:val="00A850EA"/>
    <w:rsid w:val="00A851EE"/>
    <w:rsid w:val="00AB242B"/>
    <w:rsid w:val="00AE1252"/>
    <w:rsid w:val="00AE16CC"/>
    <w:rsid w:val="00AE3BB1"/>
    <w:rsid w:val="00AF7C16"/>
    <w:rsid w:val="00B04873"/>
    <w:rsid w:val="00B27C45"/>
    <w:rsid w:val="00B34701"/>
    <w:rsid w:val="00B41768"/>
    <w:rsid w:val="00B43119"/>
    <w:rsid w:val="00B63B27"/>
    <w:rsid w:val="00B75DE7"/>
    <w:rsid w:val="00BF1EF8"/>
    <w:rsid w:val="00C548C1"/>
    <w:rsid w:val="00CB2451"/>
    <w:rsid w:val="00CB3ADD"/>
    <w:rsid w:val="00CC1163"/>
    <w:rsid w:val="00CE0BE7"/>
    <w:rsid w:val="00D27D69"/>
    <w:rsid w:val="00D41BCE"/>
    <w:rsid w:val="00D50D6A"/>
    <w:rsid w:val="00D6613A"/>
    <w:rsid w:val="00DB07E1"/>
    <w:rsid w:val="00DF4C71"/>
    <w:rsid w:val="00E04687"/>
    <w:rsid w:val="00E374D7"/>
    <w:rsid w:val="00E547F8"/>
    <w:rsid w:val="00E7224D"/>
    <w:rsid w:val="00E83F31"/>
    <w:rsid w:val="00E91646"/>
    <w:rsid w:val="00E928EF"/>
    <w:rsid w:val="00E93A4F"/>
    <w:rsid w:val="00EA7F1E"/>
    <w:rsid w:val="00EB5824"/>
    <w:rsid w:val="00EB7249"/>
    <w:rsid w:val="00ED1DC2"/>
    <w:rsid w:val="00EE1D4C"/>
    <w:rsid w:val="00EE52D9"/>
    <w:rsid w:val="00F32D16"/>
    <w:rsid w:val="00F50FBA"/>
    <w:rsid w:val="00F5132E"/>
    <w:rsid w:val="00F6425B"/>
    <w:rsid w:val="00F64D33"/>
    <w:rsid w:val="00F67991"/>
    <w:rsid w:val="00F91B1E"/>
    <w:rsid w:val="00FA05DB"/>
    <w:rsid w:val="00FA5246"/>
    <w:rsid w:val="00FB3D9F"/>
    <w:rsid w:val="00FC3330"/>
    <w:rsid w:val="00FD02BF"/>
    <w:rsid w:val="00FF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068C"/>
    <w:rPr>
      <w:sz w:val="24"/>
      <w:szCs w:val="24"/>
    </w:rPr>
  </w:style>
  <w:style w:type="paragraph" w:styleId="1">
    <w:name w:val="heading 1"/>
    <w:basedOn w:val="a0"/>
    <w:next w:val="a0"/>
    <w:qFormat/>
    <w:rsid w:val="0080068C"/>
    <w:pPr>
      <w:keepNext/>
      <w:ind w:right="-2"/>
      <w:jc w:val="center"/>
      <w:outlineLvl w:val="0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006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0"/>
    <w:semiHidden/>
    <w:rsid w:val="0080068C"/>
    <w:pPr>
      <w:tabs>
        <w:tab w:val="center" w:pos="4677"/>
        <w:tab w:val="right" w:pos="9355"/>
      </w:tabs>
    </w:pPr>
  </w:style>
  <w:style w:type="paragraph" w:customStyle="1" w:styleId="a5">
    <w:name w:val="Название_пост"/>
    <w:basedOn w:val="a6"/>
    <w:next w:val="a7"/>
    <w:rsid w:val="0080068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customStyle="1" w:styleId="a7">
    <w:name w:val="Дата и номер"/>
    <w:basedOn w:val="a0"/>
    <w:next w:val="a8"/>
    <w:rsid w:val="0080068C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8">
    <w:name w:val="Заголовок_пост"/>
    <w:basedOn w:val="a0"/>
    <w:rsid w:val="0080068C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0"/>
    <w:rsid w:val="0080068C"/>
    <w:pPr>
      <w:spacing w:before="120"/>
      <w:ind w:firstLine="720"/>
      <w:jc w:val="both"/>
    </w:pPr>
    <w:rPr>
      <w:sz w:val="26"/>
    </w:rPr>
  </w:style>
  <w:style w:type="paragraph" w:customStyle="1" w:styleId="aa">
    <w:name w:val="Рассылка"/>
    <w:basedOn w:val="a9"/>
    <w:rsid w:val="0080068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80068C"/>
    <w:pPr>
      <w:numPr>
        <w:numId w:val="1"/>
      </w:numPr>
      <w:spacing w:before="120"/>
      <w:jc w:val="both"/>
    </w:pPr>
    <w:rPr>
      <w:sz w:val="26"/>
    </w:rPr>
  </w:style>
  <w:style w:type="character" w:styleId="ab">
    <w:name w:val="page number"/>
    <w:basedOn w:val="a1"/>
    <w:semiHidden/>
    <w:rsid w:val="0080068C"/>
  </w:style>
  <w:style w:type="paragraph" w:styleId="ac">
    <w:name w:val="header"/>
    <w:basedOn w:val="a0"/>
    <w:link w:val="ad"/>
    <w:semiHidden/>
    <w:rsid w:val="0080068C"/>
    <w:pPr>
      <w:tabs>
        <w:tab w:val="center" w:pos="4677"/>
        <w:tab w:val="right" w:pos="9355"/>
      </w:tabs>
    </w:pPr>
  </w:style>
  <w:style w:type="paragraph" w:styleId="a6">
    <w:name w:val="Title"/>
    <w:basedOn w:val="a0"/>
    <w:qFormat/>
    <w:rsid w:val="0080068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0"/>
    <w:semiHidden/>
    <w:rsid w:val="0080068C"/>
    <w:rPr>
      <w:rFonts w:ascii="Tahoma" w:hAnsi="Tahoma" w:cs="Tahoma"/>
      <w:sz w:val="16"/>
      <w:szCs w:val="16"/>
    </w:rPr>
  </w:style>
  <w:style w:type="paragraph" w:styleId="af">
    <w:name w:val="Subtitle"/>
    <w:basedOn w:val="a0"/>
    <w:link w:val="af0"/>
    <w:qFormat/>
    <w:rsid w:val="0080068C"/>
    <w:pPr>
      <w:jc w:val="center"/>
    </w:pPr>
    <w:rPr>
      <w:b/>
      <w:sz w:val="32"/>
    </w:rPr>
  </w:style>
  <w:style w:type="paragraph" w:styleId="af1">
    <w:name w:val="Normal (Web)"/>
    <w:basedOn w:val="a0"/>
    <w:semiHidden/>
    <w:unhideWhenUsed/>
    <w:rsid w:val="00E91646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character" w:styleId="af2">
    <w:name w:val="Strong"/>
    <w:basedOn w:val="a1"/>
    <w:qFormat/>
    <w:rsid w:val="00E91646"/>
    <w:rPr>
      <w:b/>
      <w:bCs/>
    </w:rPr>
  </w:style>
  <w:style w:type="paragraph" w:styleId="af3">
    <w:name w:val="List Paragraph"/>
    <w:basedOn w:val="a0"/>
    <w:uiPriority w:val="34"/>
    <w:qFormat/>
    <w:rsid w:val="00BF1EF8"/>
    <w:pPr>
      <w:ind w:left="720"/>
      <w:contextualSpacing/>
    </w:pPr>
  </w:style>
  <w:style w:type="paragraph" w:customStyle="1" w:styleId="ConsPlusTitle">
    <w:name w:val="ConsPlusTitle"/>
    <w:rsid w:val="00E54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0">
    <w:name w:val="Подзаголовок Знак"/>
    <w:basedOn w:val="a1"/>
    <w:link w:val="af"/>
    <w:rsid w:val="00811823"/>
    <w:rPr>
      <w:b/>
      <w:sz w:val="32"/>
      <w:szCs w:val="24"/>
    </w:rPr>
  </w:style>
  <w:style w:type="paragraph" w:customStyle="1" w:styleId="ConsNormal">
    <w:name w:val="ConsNormal"/>
    <w:rsid w:val="00D41BCE"/>
    <w:pPr>
      <w:widowControl w:val="0"/>
      <w:snapToGrid w:val="0"/>
      <w:ind w:firstLine="720"/>
    </w:pPr>
    <w:rPr>
      <w:rFonts w:ascii="Arial" w:hAnsi="Arial"/>
    </w:rPr>
  </w:style>
  <w:style w:type="paragraph" w:customStyle="1" w:styleId="printj">
    <w:name w:val="printj"/>
    <w:basedOn w:val="a0"/>
    <w:rsid w:val="00337586"/>
    <w:pPr>
      <w:spacing w:before="144" w:after="288"/>
      <w:jc w:val="both"/>
    </w:pPr>
  </w:style>
  <w:style w:type="character" w:customStyle="1" w:styleId="ad">
    <w:name w:val="Верхний колонтитул Знак"/>
    <w:basedOn w:val="a1"/>
    <w:link w:val="ac"/>
    <w:semiHidden/>
    <w:rsid w:val="009C6C92"/>
    <w:rPr>
      <w:sz w:val="24"/>
      <w:szCs w:val="24"/>
    </w:rPr>
  </w:style>
  <w:style w:type="paragraph" w:styleId="af4">
    <w:name w:val="Body Text"/>
    <w:basedOn w:val="a0"/>
    <w:link w:val="af5"/>
    <w:semiHidden/>
    <w:unhideWhenUsed/>
    <w:rsid w:val="009C6C92"/>
    <w:pPr>
      <w:tabs>
        <w:tab w:val="left" w:pos="4320"/>
      </w:tabs>
      <w:ind w:right="5497"/>
    </w:pPr>
    <w:rPr>
      <w:sz w:val="26"/>
    </w:rPr>
  </w:style>
  <w:style w:type="character" w:customStyle="1" w:styleId="af5">
    <w:name w:val="Основной текст Знак"/>
    <w:basedOn w:val="a1"/>
    <w:link w:val="af4"/>
    <w:semiHidden/>
    <w:rsid w:val="009C6C92"/>
    <w:rPr>
      <w:sz w:val="26"/>
      <w:szCs w:val="24"/>
    </w:rPr>
  </w:style>
  <w:style w:type="table" w:styleId="af6">
    <w:name w:val="Table Grid"/>
    <w:basedOn w:val="a2"/>
    <w:uiPriority w:val="59"/>
    <w:rsid w:val="007B60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№ _____</vt:lpstr>
    </vt:vector>
  </TitlesOfParts>
  <Company>1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_____</dc:title>
  <dc:subject/>
  <dc:creator>YablochkinaLE</dc:creator>
  <cp:keywords/>
  <dc:description/>
  <cp:lastModifiedBy>Пользователь</cp:lastModifiedBy>
  <cp:revision>37</cp:revision>
  <cp:lastPrinted>2015-09-30T05:43:00Z</cp:lastPrinted>
  <dcterms:created xsi:type="dcterms:W3CDTF">2013-07-29T07:14:00Z</dcterms:created>
  <dcterms:modified xsi:type="dcterms:W3CDTF">2015-09-30T10:44:00Z</dcterms:modified>
</cp:coreProperties>
</file>